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7720" w:rsidRPr="00E52677" w:rsidRDefault="00837B84" w:rsidP="001E772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2677">
        <w:rPr>
          <w:rFonts w:ascii="Times New Roman" w:hAnsi="Times New Roman" w:cs="Times New Roman"/>
          <w:b/>
          <w:sz w:val="28"/>
          <w:szCs w:val="28"/>
        </w:rPr>
        <w:t xml:space="preserve">Итоги  </w:t>
      </w:r>
      <w:r w:rsidR="001E7720" w:rsidRPr="00E52677">
        <w:rPr>
          <w:rFonts w:ascii="Times New Roman" w:hAnsi="Times New Roman" w:cs="Times New Roman"/>
          <w:b/>
          <w:sz w:val="28"/>
          <w:szCs w:val="28"/>
        </w:rPr>
        <w:t xml:space="preserve">I муниципального конкурса дополнительных общеобразовательных программ </w:t>
      </w:r>
      <w:r w:rsidR="001E7720" w:rsidRPr="00E52677">
        <w:rPr>
          <w:rFonts w:ascii="Times New Roman" w:hAnsi="Times New Roman" w:cs="Times New Roman"/>
          <w:b/>
          <w:sz w:val="28"/>
          <w:szCs w:val="28"/>
        </w:rPr>
        <w:t>–</w:t>
      </w:r>
    </w:p>
    <w:p w:rsidR="00837B84" w:rsidRPr="00E52677" w:rsidRDefault="001E7720" w:rsidP="001E772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2677">
        <w:rPr>
          <w:rFonts w:ascii="Times New Roman" w:hAnsi="Times New Roman" w:cs="Times New Roman"/>
          <w:b/>
          <w:sz w:val="28"/>
          <w:szCs w:val="28"/>
        </w:rPr>
        <w:t xml:space="preserve"> дополнительных общеразвивающих программ</w:t>
      </w:r>
    </w:p>
    <w:p w:rsidR="001E7720" w:rsidRPr="00E52677" w:rsidRDefault="001E7720" w:rsidP="00837B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2761F" w:rsidRDefault="00D2761F" w:rsidP="00A5680B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E52677">
        <w:rPr>
          <w:rFonts w:ascii="Times New Roman" w:hAnsi="Times New Roman" w:cs="Times New Roman"/>
          <w:sz w:val="28"/>
          <w:szCs w:val="28"/>
          <w:lang w:eastAsia="ru-RU"/>
        </w:rPr>
        <w:t xml:space="preserve"> период  </w:t>
      </w:r>
      <w:r w:rsidRPr="00E52677">
        <w:rPr>
          <w:rFonts w:ascii="Times New Roman" w:hAnsi="Times New Roman" w:cs="Times New Roman"/>
          <w:sz w:val="28"/>
          <w:szCs w:val="28"/>
        </w:rPr>
        <w:t>со  02.11.2015 года по 01.12.2015 года</w:t>
      </w:r>
      <w:r>
        <w:rPr>
          <w:rFonts w:ascii="Times New Roman" w:hAnsi="Times New Roman" w:cs="Times New Roman"/>
          <w:sz w:val="28"/>
          <w:szCs w:val="28"/>
        </w:rPr>
        <w:t xml:space="preserve"> впервые  был проведён </w:t>
      </w:r>
      <w:r w:rsidRPr="00E52677">
        <w:rPr>
          <w:rFonts w:ascii="Times New Roman" w:hAnsi="Times New Roman" w:cs="Times New Roman"/>
          <w:sz w:val="28"/>
          <w:szCs w:val="28"/>
        </w:rPr>
        <w:t>I муниципальн</w:t>
      </w:r>
      <w:r>
        <w:rPr>
          <w:rFonts w:ascii="Times New Roman" w:hAnsi="Times New Roman" w:cs="Times New Roman"/>
          <w:sz w:val="28"/>
          <w:szCs w:val="28"/>
        </w:rPr>
        <w:t xml:space="preserve">ый </w:t>
      </w:r>
      <w:r w:rsidRPr="00E52677">
        <w:rPr>
          <w:rFonts w:ascii="Times New Roman" w:hAnsi="Times New Roman" w:cs="Times New Roman"/>
          <w:sz w:val="28"/>
          <w:szCs w:val="28"/>
        </w:rPr>
        <w:t xml:space="preserve"> конкурс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52677">
        <w:rPr>
          <w:rFonts w:ascii="Times New Roman" w:hAnsi="Times New Roman" w:cs="Times New Roman"/>
          <w:sz w:val="28"/>
          <w:szCs w:val="28"/>
        </w:rPr>
        <w:t xml:space="preserve"> дополнительных общеобразовательных программ - дополнительных общеразвивающих программ</w:t>
      </w:r>
      <w:r>
        <w:rPr>
          <w:rFonts w:ascii="Times New Roman" w:hAnsi="Times New Roman" w:cs="Times New Roman"/>
          <w:sz w:val="28"/>
          <w:szCs w:val="28"/>
        </w:rPr>
        <w:t xml:space="preserve">, направленный  </w:t>
      </w:r>
      <w:r w:rsidRPr="00E52677">
        <w:rPr>
          <w:rFonts w:ascii="Times New Roman" w:hAnsi="Times New Roman" w:cs="Times New Roman"/>
          <w:sz w:val="28"/>
          <w:szCs w:val="28"/>
        </w:rPr>
        <w:t xml:space="preserve">на  </w:t>
      </w:r>
      <w:r w:rsidRPr="00E526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поиск идей по обновлению содержания </w:t>
      </w:r>
      <w:r w:rsidRPr="00E52677">
        <w:rPr>
          <w:rFonts w:ascii="Times New Roman" w:hAnsi="Times New Roman" w:cs="Times New Roman"/>
          <w:sz w:val="28"/>
          <w:szCs w:val="28"/>
        </w:rPr>
        <w:t>и форм дополнительного образования в  муниципальных образовательных организациях и организациях, осуществляющие образовательную деятельность по дополнительным общеобразовательным программам - дополнительным общеразвивающим программам.</w:t>
      </w:r>
    </w:p>
    <w:p w:rsidR="001E7720" w:rsidRPr="00E52677" w:rsidRDefault="00D2761F" w:rsidP="00A5680B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Pr="00E52677">
        <w:rPr>
          <w:rFonts w:ascii="Times New Roman" w:hAnsi="Times New Roman" w:cs="Times New Roman"/>
          <w:sz w:val="28"/>
          <w:szCs w:val="28"/>
        </w:rPr>
        <w:t xml:space="preserve">оржественная церемония награждения </w:t>
      </w:r>
      <w:r>
        <w:rPr>
          <w:rFonts w:ascii="Times New Roman" w:hAnsi="Times New Roman" w:cs="Times New Roman"/>
          <w:sz w:val="28"/>
          <w:szCs w:val="28"/>
        </w:rPr>
        <w:t xml:space="preserve">победителей и призёров  конкурса состоялась  </w:t>
      </w:r>
      <w:r w:rsidR="00837B84" w:rsidRPr="00E52677">
        <w:rPr>
          <w:rFonts w:ascii="Times New Roman" w:hAnsi="Times New Roman" w:cs="Times New Roman"/>
          <w:sz w:val="28"/>
          <w:szCs w:val="28"/>
        </w:rPr>
        <w:t>3 декабря 2015 года во Дворце творч</w:t>
      </w:r>
      <w:r>
        <w:rPr>
          <w:rFonts w:ascii="Times New Roman" w:hAnsi="Times New Roman" w:cs="Times New Roman"/>
          <w:sz w:val="28"/>
          <w:szCs w:val="28"/>
        </w:rPr>
        <w:t>ества детей и учащейся молодёжи.</w:t>
      </w:r>
    </w:p>
    <w:p w:rsidR="00837B84" w:rsidRPr="00E52677" w:rsidRDefault="001E7720" w:rsidP="00A5680B">
      <w:pPr>
        <w:pStyle w:val="a3"/>
        <w:spacing w:line="27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2677">
        <w:rPr>
          <w:rFonts w:ascii="Times New Roman" w:hAnsi="Times New Roman" w:cs="Times New Roman"/>
          <w:sz w:val="28"/>
          <w:szCs w:val="28"/>
        </w:rPr>
        <w:t xml:space="preserve">  </w:t>
      </w:r>
      <w:r w:rsidR="00D2761F">
        <w:rPr>
          <w:rFonts w:ascii="Times New Roman" w:hAnsi="Times New Roman" w:cs="Times New Roman"/>
          <w:sz w:val="28"/>
          <w:szCs w:val="28"/>
        </w:rPr>
        <w:t xml:space="preserve"> </w:t>
      </w:r>
      <w:r w:rsidRPr="00E52677">
        <w:rPr>
          <w:rFonts w:ascii="Times New Roman" w:hAnsi="Times New Roman" w:cs="Times New Roman"/>
          <w:sz w:val="28"/>
          <w:szCs w:val="28"/>
        </w:rPr>
        <w:t xml:space="preserve"> </w:t>
      </w:r>
      <w:r w:rsidR="00837B84" w:rsidRPr="00E52677">
        <w:rPr>
          <w:rFonts w:ascii="Times New Roman" w:hAnsi="Times New Roman" w:cs="Times New Roman"/>
          <w:sz w:val="28"/>
          <w:szCs w:val="28"/>
        </w:rPr>
        <w:t>Конкурс дополнительных общеобразовательных программ   был проведён  по следующим номинациям:</w:t>
      </w:r>
    </w:p>
    <w:p w:rsidR="00837B84" w:rsidRPr="00E52677" w:rsidRDefault="00837B84" w:rsidP="00A5680B">
      <w:pPr>
        <w:pStyle w:val="a3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2677">
        <w:rPr>
          <w:rFonts w:ascii="Times New Roman" w:hAnsi="Times New Roman" w:cs="Times New Roman"/>
          <w:sz w:val="28"/>
          <w:szCs w:val="28"/>
        </w:rPr>
        <w:t>изобразительное и декоративно-прикладное творчество</w:t>
      </w:r>
    </w:p>
    <w:p w:rsidR="00837B84" w:rsidRPr="00E52677" w:rsidRDefault="00837B84" w:rsidP="00E3352D">
      <w:pPr>
        <w:pStyle w:val="a3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2677">
        <w:rPr>
          <w:rFonts w:ascii="Times New Roman" w:hAnsi="Times New Roman" w:cs="Times New Roman"/>
          <w:sz w:val="28"/>
          <w:szCs w:val="28"/>
        </w:rPr>
        <w:t>художественная</w:t>
      </w:r>
      <w:r w:rsidR="00E3352D" w:rsidRPr="00E3352D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837B84" w:rsidRPr="00E52677" w:rsidRDefault="00837B84" w:rsidP="00A5680B">
      <w:pPr>
        <w:pStyle w:val="a3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2677">
        <w:rPr>
          <w:rFonts w:ascii="Times New Roman" w:hAnsi="Times New Roman" w:cs="Times New Roman"/>
          <w:sz w:val="28"/>
          <w:szCs w:val="28"/>
        </w:rPr>
        <w:t xml:space="preserve">техническая </w:t>
      </w:r>
    </w:p>
    <w:p w:rsidR="00837B84" w:rsidRPr="00E52677" w:rsidRDefault="00837B84" w:rsidP="00E3352D">
      <w:pPr>
        <w:pStyle w:val="a3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2677">
        <w:rPr>
          <w:rFonts w:ascii="Times New Roman" w:hAnsi="Times New Roman" w:cs="Times New Roman"/>
          <w:sz w:val="28"/>
          <w:szCs w:val="28"/>
        </w:rPr>
        <w:t xml:space="preserve">туристско-краеведческая  </w:t>
      </w:r>
    </w:p>
    <w:p w:rsidR="00837B84" w:rsidRPr="00E52677" w:rsidRDefault="00E3352D" w:rsidP="00A5680B">
      <w:pPr>
        <w:pStyle w:val="a3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1" locked="0" layoutInCell="1" allowOverlap="1" wp14:anchorId="3F496DA6" wp14:editId="7F004667">
            <wp:simplePos x="0" y="0"/>
            <wp:positionH relativeFrom="column">
              <wp:posOffset>3777615</wp:posOffset>
            </wp:positionH>
            <wp:positionV relativeFrom="paragraph">
              <wp:posOffset>204470</wp:posOffset>
            </wp:positionV>
            <wp:extent cx="2221230" cy="1476375"/>
            <wp:effectExtent l="133350" t="114300" r="140970" b="161925"/>
            <wp:wrapTight wrapText="bothSides">
              <wp:wrapPolygon edited="0">
                <wp:start x="-741" y="-1672"/>
                <wp:lineTo x="-1297" y="-1115"/>
                <wp:lineTo x="-1297" y="21182"/>
                <wp:lineTo x="-926" y="23690"/>
                <wp:lineTo x="22600" y="23690"/>
                <wp:lineTo x="22786" y="3345"/>
                <wp:lineTo x="22230" y="-836"/>
                <wp:lineTo x="22230" y="-1672"/>
                <wp:lineTo x="-741" y="-1672"/>
              </wp:wrapPolygon>
            </wp:wrapTight>
            <wp:docPr id="4" name="Рисунок 4" descr="C:\Documents and Settings\Геллерт-ЕЕ\Local Settings\Temporary Internet Files\Content.Outlook\M9D48YN4\DSC_006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Геллерт-ЕЕ\Local Settings\Temporary Internet Files\Content.Outlook\M9D48YN4\DSC_006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1230" cy="147637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837B84" w:rsidRPr="00E52677">
        <w:rPr>
          <w:rFonts w:ascii="Times New Roman" w:hAnsi="Times New Roman" w:cs="Times New Roman"/>
          <w:sz w:val="28"/>
          <w:szCs w:val="28"/>
        </w:rPr>
        <w:t>физкультурно-спортивная</w:t>
      </w:r>
    </w:p>
    <w:p w:rsidR="00837B84" w:rsidRPr="00E52677" w:rsidRDefault="00837B84" w:rsidP="00A5680B">
      <w:pPr>
        <w:pStyle w:val="a3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2677">
        <w:rPr>
          <w:rFonts w:ascii="Times New Roman" w:hAnsi="Times New Roman" w:cs="Times New Roman"/>
          <w:sz w:val="28"/>
          <w:szCs w:val="28"/>
        </w:rPr>
        <w:t>естественнонаучной</w:t>
      </w:r>
    </w:p>
    <w:p w:rsidR="00837B84" w:rsidRPr="00E52677" w:rsidRDefault="00837B84" w:rsidP="00A5680B">
      <w:pPr>
        <w:pStyle w:val="a3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2677">
        <w:rPr>
          <w:rFonts w:ascii="Times New Roman" w:hAnsi="Times New Roman" w:cs="Times New Roman"/>
          <w:sz w:val="28"/>
          <w:szCs w:val="28"/>
        </w:rPr>
        <w:t xml:space="preserve">социально-педагогическая  </w:t>
      </w:r>
    </w:p>
    <w:p w:rsidR="00837B84" w:rsidRPr="00E52677" w:rsidRDefault="00E3352D" w:rsidP="00A5680B">
      <w:pPr>
        <w:pStyle w:val="a3"/>
        <w:spacing w:line="27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1" locked="0" layoutInCell="1" allowOverlap="1" wp14:anchorId="04E4E8AF" wp14:editId="5CBF398B">
            <wp:simplePos x="0" y="0"/>
            <wp:positionH relativeFrom="column">
              <wp:posOffset>3834765</wp:posOffset>
            </wp:positionH>
            <wp:positionV relativeFrom="paragraph">
              <wp:posOffset>1906905</wp:posOffset>
            </wp:positionV>
            <wp:extent cx="2157730" cy="1434465"/>
            <wp:effectExtent l="133350" t="114300" r="147320" b="165735"/>
            <wp:wrapTight wrapText="bothSides">
              <wp:wrapPolygon edited="0">
                <wp:start x="-763" y="-1721"/>
                <wp:lineTo x="-1335" y="-1147"/>
                <wp:lineTo x="-1335" y="21514"/>
                <wp:lineTo x="-954" y="23809"/>
                <wp:lineTo x="22503" y="23809"/>
                <wp:lineTo x="22884" y="21801"/>
                <wp:lineTo x="22884" y="3442"/>
                <wp:lineTo x="22312" y="-861"/>
                <wp:lineTo x="22312" y="-1721"/>
                <wp:lineTo x="-763" y="-1721"/>
              </wp:wrapPolygon>
            </wp:wrapTight>
            <wp:docPr id="3" name="Рисунок 3" descr="C:\Documents and Settings\Геллерт-ЕЕ\Local Settings\Temporary Internet Files\Content.Outlook\M9D48YN4\DSC_0110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Геллерт-ЕЕ\Local Settings\Temporary Internet Files\Content.Outlook\M9D48YN4\DSC_0110 (2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7730" cy="143446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276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="00837B84" w:rsidRPr="00E52677">
        <w:rPr>
          <w:rFonts w:ascii="Times New Roman" w:eastAsia="Times New Roman" w:hAnsi="Times New Roman" w:cs="Times New Roman"/>
          <w:color w:val="000000"/>
          <w:sz w:val="28"/>
          <w:szCs w:val="28"/>
        </w:rPr>
        <w:t>На участие в конкурсе были заявлены  42 общеобразовательные программы их 13 организаций дополнительного образования</w:t>
      </w:r>
      <w:r w:rsidR="00837B84" w:rsidRPr="00E526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 w:rsidR="00837B84" w:rsidRPr="00E52677">
        <w:rPr>
          <w:rFonts w:ascii="Times New Roman" w:hAnsi="Times New Roman" w:cs="Times New Roman"/>
          <w:sz w:val="28"/>
          <w:szCs w:val="28"/>
        </w:rPr>
        <w:t xml:space="preserve"> </w:t>
      </w:r>
      <w:r w:rsidR="00837B84" w:rsidRPr="00E52677">
        <w:rPr>
          <w:rFonts w:ascii="Times New Roman" w:hAnsi="Times New Roman" w:cs="Times New Roman"/>
          <w:sz w:val="28"/>
          <w:szCs w:val="28"/>
        </w:rPr>
        <w:t>МАУДО «</w:t>
      </w:r>
      <w:proofErr w:type="spellStart"/>
      <w:r w:rsidR="00837B84" w:rsidRPr="00E52677">
        <w:rPr>
          <w:rFonts w:ascii="Times New Roman" w:hAnsi="Times New Roman" w:cs="Times New Roman"/>
          <w:sz w:val="28"/>
          <w:szCs w:val="28"/>
        </w:rPr>
        <w:t>ДТДиУМ</w:t>
      </w:r>
      <w:proofErr w:type="spellEnd"/>
      <w:r w:rsidR="00837B84" w:rsidRPr="00E52677">
        <w:rPr>
          <w:rFonts w:ascii="Times New Roman" w:hAnsi="Times New Roman" w:cs="Times New Roman"/>
          <w:sz w:val="28"/>
          <w:szCs w:val="28"/>
        </w:rPr>
        <w:t>», МУДО «ЦДОД № 25» «Радость», МУДО «ЦДТ», МУДО «ЦДОД № 15», МУДО «ЦДОД № 9», МУДО «ЦДОД № 36», МУДО «ЦДОД № 12 «Виктория», МУДО «ЦДОД №1» «Орбита», МУДО «ДПЦ» «Олимп», МУДО «ЦЭВД № 38», МУДО « ЦДОД № 35», МУДО «ЦДОД № 23», МУДО «ЦДОД № 21 «Вдохновение»</w:t>
      </w:r>
      <w:r w:rsidR="00837B84" w:rsidRPr="00E52677">
        <w:rPr>
          <w:rFonts w:ascii="Times New Roman" w:hAnsi="Times New Roman" w:cs="Times New Roman"/>
          <w:sz w:val="28"/>
          <w:szCs w:val="28"/>
        </w:rPr>
        <w:t xml:space="preserve">.   </w:t>
      </w:r>
    </w:p>
    <w:p w:rsidR="00837B84" w:rsidRPr="00E52677" w:rsidRDefault="00D2761F" w:rsidP="001E7720">
      <w:pPr>
        <w:pStyle w:val="a3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837B84" w:rsidRPr="00E52677">
        <w:rPr>
          <w:rFonts w:ascii="Times New Roman" w:hAnsi="Times New Roman" w:cs="Times New Roman"/>
          <w:sz w:val="28"/>
          <w:szCs w:val="28"/>
        </w:rPr>
        <w:t xml:space="preserve">В </w:t>
      </w:r>
      <w:r w:rsidR="00837B84" w:rsidRPr="00E526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очный этап  для защиты прошли 22 общеобразовательные программы. </w:t>
      </w:r>
    </w:p>
    <w:p w:rsidR="00837B84" w:rsidRPr="00E52677" w:rsidRDefault="00837B84" w:rsidP="00837B84">
      <w:pPr>
        <w:pStyle w:val="a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526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Жюри отметило  четкость и логичность выступлений  конкурсантов,   аргументированность ответов на вопросы, знание </w:t>
      </w:r>
      <w:r w:rsidR="00D2761F"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образовательной дисциплины</w:t>
      </w:r>
      <w:r w:rsidRPr="00E526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</w:p>
    <w:p w:rsidR="00837B84" w:rsidRDefault="00837B84" w:rsidP="001E772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52677">
        <w:rPr>
          <w:rFonts w:ascii="Times New Roman" w:hAnsi="Times New Roman" w:cs="Times New Roman"/>
          <w:sz w:val="28"/>
          <w:szCs w:val="28"/>
        </w:rPr>
        <w:lastRenderedPageBreak/>
        <w:t>Победители и призёры I муниципального конкурса дополнительных общеобразовательных программ - дополнительных общеразвивающих программ</w:t>
      </w:r>
      <w:r w:rsidR="001E7720" w:rsidRPr="00E52677">
        <w:rPr>
          <w:rFonts w:ascii="Times New Roman" w:hAnsi="Times New Roman" w:cs="Times New Roman"/>
          <w:sz w:val="28"/>
          <w:szCs w:val="28"/>
        </w:rPr>
        <w:t>:</w:t>
      </w:r>
      <w:r w:rsidRPr="00E5267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37B84" w:rsidRPr="00E52677" w:rsidRDefault="00837B84" w:rsidP="00837B84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52677">
        <w:rPr>
          <w:rFonts w:ascii="Times New Roman" w:hAnsi="Times New Roman" w:cs="Times New Roman"/>
          <w:b/>
          <w:sz w:val="28"/>
          <w:szCs w:val="28"/>
        </w:rPr>
        <w:t xml:space="preserve">1 место </w:t>
      </w:r>
    </w:p>
    <w:p w:rsidR="00837B84" w:rsidRPr="00E52677" w:rsidRDefault="00837B84" w:rsidP="001E7720">
      <w:pPr>
        <w:pStyle w:val="a3"/>
        <w:numPr>
          <w:ilvl w:val="0"/>
          <w:numId w:val="4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52677">
        <w:rPr>
          <w:rFonts w:ascii="Times New Roman" w:hAnsi="Times New Roman" w:cs="Times New Roman"/>
          <w:sz w:val="28"/>
          <w:szCs w:val="28"/>
        </w:rPr>
        <w:t>Тарасова Елена Анатольевна, МАУДО «</w:t>
      </w:r>
      <w:proofErr w:type="spellStart"/>
      <w:r w:rsidRPr="00E52677">
        <w:rPr>
          <w:rFonts w:ascii="Times New Roman" w:hAnsi="Times New Roman" w:cs="Times New Roman"/>
          <w:sz w:val="28"/>
          <w:szCs w:val="28"/>
        </w:rPr>
        <w:t>ДТДиУМ</w:t>
      </w:r>
      <w:proofErr w:type="spellEnd"/>
      <w:r w:rsidRPr="00E52677">
        <w:rPr>
          <w:rFonts w:ascii="Times New Roman" w:hAnsi="Times New Roman" w:cs="Times New Roman"/>
          <w:sz w:val="28"/>
          <w:szCs w:val="28"/>
        </w:rPr>
        <w:t>»</w:t>
      </w:r>
    </w:p>
    <w:p w:rsidR="00837B84" w:rsidRPr="00E52677" w:rsidRDefault="00837B84" w:rsidP="00837B84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52677">
        <w:rPr>
          <w:rFonts w:ascii="Times New Roman" w:hAnsi="Times New Roman" w:cs="Times New Roman"/>
          <w:b/>
          <w:sz w:val="28"/>
          <w:szCs w:val="28"/>
        </w:rPr>
        <w:t>2 место</w:t>
      </w:r>
    </w:p>
    <w:p w:rsidR="00837B84" w:rsidRPr="00E52677" w:rsidRDefault="00D2761F" w:rsidP="001E7720">
      <w:pPr>
        <w:pStyle w:val="a3"/>
        <w:numPr>
          <w:ilvl w:val="0"/>
          <w:numId w:val="5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52677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7E38F3D7" wp14:editId="69EF82D4">
            <wp:simplePos x="0" y="0"/>
            <wp:positionH relativeFrom="column">
              <wp:posOffset>3729990</wp:posOffset>
            </wp:positionH>
            <wp:positionV relativeFrom="paragraph">
              <wp:posOffset>16510</wp:posOffset>
            </wp:positionV>
            <wp:extent cx="2266950" cy="1504315"/>
            <wp:effectExtent l="133350" t="95250" r="152400" b="172085"/>
            <wp:wrapTight wrapText="bothSides">
              <wp:wrapPolygon edited="0">
                <wp:start x="-1089" y="-1368"/>
                <wp:lineTo x="-1271" y="21609"/>
                <wp:lineTo x="-726" y="23797"/>
                <wp:lineTo x="22508" y="23797"/>
                <wp:lineTo x="22871" y="21062"/>
                <wp:lineTo x="22689" y="-1368"/>
                <wp:lineTo x="-1089" y="-1368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6950" cy="150431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837B84" w:rsidRPr="00E52677">
        <w:rPr>
          <w:rFonts w:ascii="Times New Roman" w:hAnsi="Times New Roman" w:cs="Times New Roman"/>
          <w:sz w:val="28"/>
          <w:szCs w:val="28"/>
        </w:rPr>
        <w:t>Мигалчан</w:t>
      </w:r>
      <w:proofErr w:type="spellEnd"/>
      <w:r w:rsidR="00837B84" w:rsidRPr="00E52677">
        <w:rPr>
          <w:rFonts w:ascii="Times New Roman" w:hAnsi="Times New Roman" w:cs="Times New Roman"/>
          <w:sz w:val="28"/>
          <w:szCs w:val="28"/>
        </w:rPr>
        <w:t xml:space="preserve"> Ирина Александровна, МАУДО «</w:t>
      </w:r>
      <w:proofErr w:type="spellStart"/>
      <w:r w:rsidR="00837B84" w:rsidRPr="00E52677">
        <w:rPr>
          <w:rFonts w:ascii="Times New Roman" w:hAnsi="Times New Roman" w:cs="Times New Roman"/>
          <w:sz w:val="28"/>
          <w:szCs w:val="28"/>
        </w:rPr>
        <w:t>ДТДиУМ</w:t>
      </w:r>
      <w:proofErr w:type="spellEnd"/>
      <w:r w:rsidR="00837B84" w:rsidRPr="00E52677">
        <w:rPr>
          <w:rFonts w:ascii="Times New Roman" w:hAnsi="Times New Roman" w:cs="Times New Roman"/>
          <w:sz w:val="28"/>
          <w:szCs w:val="28"/>
        </w:rPr>
        <w:t>»</w:t>
      </w:r>
    </w:p>
    <w:p w:rsidR="00837B84" w:rsidRPr="00E52677" w:rsidRDefault="00837B84" w:rsidP="001E7720">
      <w:pPr>
        <w:pStyle w:val="a3"/>
        <w:numPr>
          <w:ilvl w:val="0"/>
          <w:numId w:val="5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52677">
        <w:rPr>
          <w:rFonts w:ascii="Times New Roman" w:hAnsi="Times New Roman" w:cs="Times New Roman"/>
          <w:sz w:val="28"/>
          <w:szCs w:val="28"/>
        </w:rPr>
        <w:t>Губанова Евгения Алексеевна, МАУДО «</w:t>
      </w:r>
      <w:proofErr w:type="spellStart"/>
      <w:r w:rsidRPr="00E52677">
        <w:rPr>
          <w:rFonts w:ascii="Times New Roman" w:hAnsi="Times New Roman" w:cs="Times New Roman"/>
          <w:sz w:val="28"/>
          <w:szCs w:val="28"/>
        </w:rPr>
        <w:t>ДТДиУМ</w:t>
      </w:r>
      <w:proofErr w:type="spellEnd"/>
      <w:r w:rsidRPr="00E52677">
        <w:rPr>
          <w:rFonts w:ascii="Times New Roman" w:hAnsi="Times New Roman" w:cs="Times New Roman"/>
          <w:sz w:val="28"/>
          <w:szCs w:val="28"/>
        </w:rPr>
        <w:t>»</w:t>
      </w:r>
    </w:p>
    <w:p w:rsidR="00837B84" w:rsidRPr="00E52677" w:rsidRDefault="00837B84" w:rsidP="001E7720">
      <w:pPr>
        <w:pStyle w:val="a3"/>
        <w:numPr>
          <w:ilvl w:val="0"/>
          <w:numId w:val="5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52677">
        <w:rPr>
          <w:rFonts w:ascii="Times New Roman" w:hAnsi="Times New Roman" w:cs="Times New Roman"/>
          <w:sz w:val="28"/>
          <w:szCs w:val="28"/>
        </w:rPr>
        <w:t>Попова Арина Вениаминовна, МУДО «ЦДОД № 25» «Радость»</w:t>
      </w:r>
    </w:p>
    <w:p w:rsidR="00837B84" w:rsidRPr="00E52677" w:rsidRDefault="00837B84" w:rsidP="001E7720">
      <w:pPr>
        <w:pStyle w:val="a3"/>
        <w:numPr>
          <w:ilvl w:val="0"/>
          <w:numId w:val="5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52677">
        <w:rPr>
          <w:rFonts w:ascii="Times New Roman" w:hAnsi="Times New Roman" w:cs="Times New Roman"/>
          <w:sz w:val="28"/>
          <w:szCs w:val="28"/>
        </w:rPr>
        <w:t>Истомина Мария Александровна, МАУДО «</w:t>
      </w:r>
      <w:proofErr w:type="spellStart"/>
      <w:r w:rsidRPr="00E52677">
        <w:rPr>
          <w:rFonts w:ascii="Times New Roman" w:hAnsi="Times New Roman" w:cs="Times New Roman"/>
          <w:sz w:val="28"/>
          <w:szCs w:val="28"/>
        </w:rPr>
        <w:t>ДТДиУМ</w:t>
      </w:r>
      <w:proofErr w:type="spellEnd"/>
      <w:r w:rsidRPr="00E52677">
        <w:rPr>
          <w:rFonts w:ascii="Times New Roman" w:hAnsi="Times New Roman" w:cs="Times New Roman"/>
          <w:sz w:val="28"/>
          <w:szCs w:val="28"/>
        </w:rPr>
        <w:t>»</w:t>
      </w:r>
    </w:p>
    <w:p w:rsidR="00837B84" w:rsidRPr="00E52677" w:rsidRDefault="00837B84" w:rsidP="001E7720">
      <w:pPr>
        <w:pStyle w:val="a3"/>
        <w:numPr>
          <w:ilvl w:val="0"/>
          <w:numId w:val="5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52677">
        <w:rPr>
          <w:rFonts w:ascii="Times New Roman" w:hAnsi="Times New Roman" w:cs="Times New Roman"/>
          <w:sz w:val="28"/>
          <w:szCs w:val="28"/>
        </w:rPr>
        <w:t xml:space="preserve">Мартынова Елена Михайловна, МУДО «ЦДТ» </w:t>
      </w:r>
    </w:p>
    <w:p w:rsidR="00837B84" w:rsidRPr="00E52677" w:rsidRDefault="00A5680B" w:rsidP="00837B84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52677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 wp14:anchorId="7D600410" wp14:editId="6788C7A8">
            <wp:simplePos x="0" y="0"/>
            <wp:positionH relativeFrom="column">
              <wp:posOffset>3733800</wp:posOffset>
            </wp:positionH>
            <wp:positionV relativeFrom="paragraph">
              <wp:posOffset>156845</wp:posOffset>
            </wp:positionV>
            <wp:extent cx="2314575" cy="1536065"/>
            <wp:effectExtent l="133350" t="95250" r="142875" b="159385"/>
            <wp:wrapTight wrapText="bothSides">
              <wp:wrapPolygon edited="0">
                <wp:start x="-1067" y="-1339"/>
                <wp:lineTo x="-1244" y="21430"/>
                <wp:lineTo x="-711" y="23573"/>
                <wp:lineTo x="22400" y="23573"/>
                <wp:lineTo x="22756" y="20627"/>
                <wp:lineTo x="22578" y="-1339"/>
                <wp:lineTo x="-1067" y="-1339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14575" cy="153606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37B84" w:rsidRPr="00E52677">
        <w:rPr>
          <w:rFonts w:ascii="Times New Roman" w:hAnsi="Times New Roman" w:cs="Times New Roman"/>
          <w:b/>
          <w:sz w:val="28"/>
          <w:szCs w:val="28"/>
        </w:rPr>
        <w:t>3 место</w:t>
      </w:r>
    </w:p>
    <w:p w:rsidR="00837B84" w:rsidRPr="00E52677" w:rsidRDefault="00837B84" w:rsidP="001E7720">
      <w:pPr>
        <w:pStyle w:val="a3"/>
        <w:numPr>
          <w:ilvl w:val="0"/>
          <w:numId w:val="6"/>
        </w:numPr>
        <w:ind w:hanging="720"/>
        <w:jc w:val="both"/>
        <w:rPr>
          <w:rFonts w:ascii="Times New Roman" w:hAnsi="Times New Roman" w:cs="Times New Roman"/>
          <w:sz w:val="28"/>
          <w:szCs w:val="28"/>
        </w:rPr>
      </w:pPr>
      <w:r w:rsidRPr="00E52677">
        <w:rPr>
          <w:rFonts w:ascii="Times New Roman" w:hAnsi="Times New Roman" w:cs="Times New Roman"/>
          <w:sz w:val="28"/>
          <w:szCs w:val="28"/>
        </w:rPr>
        <w:t>Попова Светлана Владимировна, МАУДО «</w:t>
      </w:r>
      <w:proofErr w:type="spellStart"/>
      <w:r w:rsidRPr="00E52677">
        <w:rPr>
          <w:rFonts w:ascii="Times New Roman" w:hAnsi="Times New Roman" w:cs="Times New Roman"/>
          <w:sz w:val="28"/>
          <w:szCs w:val="28"/>
        </w:rPr>
        <w:t>ДТДиУМ</w:t>
      </w:r>
      <w:proofErr w:type="spellEnd"/>
      <w:r w:rsidRPr="00E52677">
        <w:rPr>
          <w:rFonts w:ascii="Times New Roman" w:hAnsi="Times New Roman" w:cs="Times New Roman"/>
          <w:sz w:val="28"/>
          <w:szCs w:val="28"/>
        </w:rPr>
        <w:t>»</w:t>
      </w:r>
    </w:p>
    <w:p w:rsidR="00837B84" w:rsidRPr="00E52677" w:rsidRDefault="00837B84" w:rsidP="001E7720">
      <w:pPr>
        <w:pStyle w:val="a3"/>
        <w:numPr>
          <w:ilvl w:val="0"/>
          <w:numId w:val="6"/>
        </w:numPr>
        <w:ind w:hanging="720"/>
        <w:jc w:val="both"/>
        <w:rPr>
          <w:rFonts w:ascii="Times New Roman" w:hAnsi="Times New Roman" w:cs="Times New Roman"/>
          <w:sz w:val="28"/>
          <w:szCs w:val="28"/>
        </w:rPr>
      </w:pPr>
      <w:r w:rsidRPr="00E52677">
        <w:rPr>
          <w:rFonts w:ascii="Times New Roman" w:hAnsi="Times New Roman" w:cs="Times New Roman"/>
          <w:sz w:val="28"/>
          <w:szCs w:val="28"/>
        </w:rPr>
        <w:t>Панюкова Лада Викторовна, МАУДО «</w:t>
      </w:r>
      <w:proofErr w:type="spellStart"/>
      <w:r w:rsidRPr="00E52677">
        <w:rPr>
          <w:rFonts w:ascii="Times New Roman" w:hAnsi="Times New Roman" w:cs="Times New Roman"/>
          <w:sz w:val="28"/>
          <w:szCs w:val="28"/>
        </w:rPr>
        <w:t>ДТДиУМ</w:t>
      </w:r>
      <w:proofErr w:type="spellEnd"/>
      <w:r w:rsidRPr="00E52677">
        <w:rPr>
          <w:rFonts w:ascii="Times New Roman" w:hAnsi="Times New Roman" w:cs="Times New Roman"/>
          <w:sz w:val="28"/>
          <w:szCs w:val="28"/>
        </w:rPr>
        <w:t>»</w:t>
      </w:r>
    </w:p>
    <w:p w:rsidR="00837B84" w:rsidRPr="00E52677" w:rsidRDefault="00837B84" w:rsidP="001E7720">
      <w:pPr>
        <w:pStyle w:val="a3"/>
        <w:numPr>
          <w:ilvl w:val="0"/>
          <w:numId w:val="6"/>
        </w:numPr>
        <w:ind w:hanging="720"/>
        <w:jc w:val="both"/>
        <w:rPr>
          <w:rFonts w:ascii="Times New Roman" w:hAnsi="Times New Roman" w:cs="Times New Roman"/>
          <w:sz w:val="28"/>
          <w:szCs w:val="28"/>
        </w:rPr>
      </w:pPr>
      <w:r w:rsidRPr="00E52677">
        <w:rPr>
          <w:rFonts w:ascii="Times New Roman" w:hAnsi="Times New Roman" w:cs="Times New Roman"/>
          <w:sz w:val="28"/>
          <w:szCs w:val="28"/>
        </w:rPr>
        <w:t>Ефимова  Елена Николаевна, МАУДО «</w:t>
      </w:r>
      <w:proofErr w:type="spellStart"/>
      <w:r w:rsidRPr="00E52677">
        <w:rPr>
          <w:rFonts w:ascii="Times New Roman" w:hAnsi="Times New Roman" w:cs="Times New Roman"/>
          <w:sz w:val="28"/>
          <w:szCs w:val="28"/>
        </w:rPr>
        <w:t>ДТДиУМ</w:t>
      </w:r>
      <w:proofErr w:type="spellEnd"/>
      <w:r w:rsidRPr="00E52677">
        <w:rPr>
          <w:rFonts w:ascii="Times New Roman" w:hAnsi="Times New Roman" w:cs="Times New Roman"/>
          <w:sz w:val="28"/>
          <w:szCs w:val="28"/>
        </w:rPr>
        <w:t>»</w:t>
      </w:r>
    </w:p>
    <w:p w:rsidR="00837B84" w:rsidRPr="00E52677" w:rsidRDefault="00837B84" w:rsidP="001E7720">
      <w:pPr>
        <w:pStyle w:val="a3"/>
        <w:numPr>
          <w:ilvl w:val="0"/>
          <w:numId w:val="6"/>
        </w:numPr>
        <w:ind w:hanging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52677">
        <w:rPr>
          <w:rFonts w:ascii="Times New Roman" w:hAnsi="Times New Roman" w:cs="Times New Roman"/>
          <w:sz w:val="28"/>
          <w:szCs w:val="28"/>
        </w:rPr>
        <w:t>Шучалина</w:t>
      </w:r>
      <w:proofErr w:type="spellEnd"/>
      <w:r w:rsidRPr="00E52677">
        <w:rPr>
          <w:rFonts w:ascii="Times New Roman" w:hAnsi="Times New Roman" w:cs="Times New Roman"/>
          <w:sz w:val="28"/>
          <w:szCs w:val="28"/>
        </w:rPr>
        <w:t xml:space="preserve"> Галина Андреевна, МАУДО «</w:t>
      </w:r>
      <w:proofErr w:type="spellStart"/>
      <w:r w:rsidRPr="00E52677">
        <w:rPr>
          <w:rFonts w:ascii="Times New Roman" w:hAnsi="Times New Roman" w:cs="Times New Roman"/>
          <w:sz w:val="28"/>
          <w:szCs w:val="28"/>
        </w:rPr>
        <w:t>ДТДиУМ</w:t>
      </w:r>
      <w:proofErr w:type="spellEnd"/>
    </w:p>
    <w:p w:rsidR="001E7720" w:rsidRPr="00E52677" w:rsidRDefault="001E7720" w:rsidP="00837B84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680B" w:rsidRDefault="00A5680B" w:rsidP="00837B84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680B" w:rsidRDefault="00837B84" w:rsidP="00A5680B">
      <w:pPr>
        <w:pStyle w:val="a3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A5680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От всей души поздравляем участников</w:t>
      </w:r>
      <w:r w:rsidR="00A5680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и победителей </w:t>
      </w:r>
      <w:r w:rsidRPr="00A5680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конкурса</w:t>
      </w:r>
      <w:r w:rsidR="00A5680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!</w:t>
      </w:r>
    </w:p>
    <w:p w:rsidR="00A5680B" w:rsidRDefault="00A5680B" w:rsidP="00A5680B">
      <w:pPr>
        <w:pStyle w:val="a3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837B84" w:rsidRPr="00A5680B" w:rsidRDefault="00A5680B" w:rsidP="00A5680B">
      <w:pPr>
        <w:pStyle w:val="a3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Ж</w:t>
      </w:r>
      <w:r w:rsidR="00837B84" w:rsidRPr="00A5680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елаем дальнейших творческих успехов поисков, неиссякаемой энергии, вдохновения в работе, замечательных идей и благодарных учащихся</w:t>
      </w:r>
      <w:r w:rsidRPr="00A5680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!</w:t>
      </w:r>
    </w:p>
    <w:p w:rsidR="00A5680B" w:rsidRPr="00A5680B" w:rsidRDefault="00A5680B" w:rsidP="00A5680B">
      <w:pPr>
        <w:pStyle w:val="a3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837B84" w:rsidRPr="00A5680B" w:rsidRDefault="00837B84" w:rsidP="00A5680B">
      <w:pPr>
        <w:pStyle w:val="a3"/>
        <w:jc w:val="center"/>
        <w:rPr>
          <w:b/>
          <w:i/>
        </w:rPr>
      </w:pPr>
    </w:p>
    <w:p w:rsidR="00837B84" w:rsidRDefault="00837B84" w:rsidP="00837B84">
      <w:pPr>
        <w:pStyle w:val="a3"/>
        <w:jc w:val="both"/>
      </w:pPr>
    </w:p>
    <w:sectPr w:rsidR="00837B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95237A"/>
    <w:multiLevelType w:val="hybridMultilevel"/>
    <w:tmpl w:val="5E6A8262"/>
    <w:lvl w:ilvl="0" w:tplc="C5FABADE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585A12"/>
    <w:multiLevelType w:val="hybridMultilevel"/>
    <w:tmpl w:val="505AF168"/>
    <w:lvl w:ilvl="0" w:tplc="C5FABADE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F8D4470"/>
    <w:multiLevelType w:val="hybridMultilevel"/>
    <w:tmpl w:val="908CE56E"/>
    <w:lvl w:ilvl="0" w:tplc="C5FABADE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9CC4FF8"/>
    <w:multiLevelType w:val="hybridMultilevel"/>
    <w:tmpl w:val="3F5866EC"/>
    <w:lvl w:ilvl="0" w:tplc="C5FABADE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43E4C3F"/>
    <w:multiLevelType w:val="hybridMultilevel"/>
    <w:tmpl w:val="AF54C388"/>
    <w:lvl w:ilvl="0" w:tplc="C5FABADE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A183089"/>
    <w:multiLevelType w:val="multilevel"/>
    <w:tmpl w:val="CE8459A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0BBD"/>
    <w:rsid w:val="001E7720"/>
    <w:rsid w:val="00837B84"/>
    <w:rsid w:val="00A5680B"/>
    <w:rsid w:val="00B30BBD"/>
    <w:rsid w:val="00D2761F"/>
    <w:rsid w:val="00E3352D"/>
    <w:rsid w:val="00E52677"/>
    <w:rsid w:val="00F01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7B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37B84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837B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37B8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7B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37B84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837B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37B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361</Words>
  <Characters>2062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uo</Company>
  <LinksUpToDate>false</LinksUpToDate>
  <CharactersWithSpaces>2419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Геллерт-ЕЕ</dc:creator>
  <cp:keywords/>
  <dc:description/>
  <cp:lastModifiedBy>Геллерт-ЕЕ</cp:lastModifiedBy>
  <cp:revision>6</cp:revision>
  <dcterms:created xsi:type="dcterms:W3CDTF">2016-10-17T06:28:00Z</dcterms:created>
  <dcterms:modified xsi:type="dcterms:W3CDTF">2016-10-17T07:33:00Z</dcterms:modified>
</cp:coreProperties>
</file>